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5247" w14:textId="77777777" w:rsidR="00B72CCA" w:rsidRDefault="00B72CCA">
      <w:pPr>
        <w:spacing w:line="276" w:lineRule="auto"/>
        <w:jc w:val="center"/>
      </w:pPr>
    </w:p>
    <w:p w14:paraId="55D92038" w14:textId="77777777" w:rsidR="00B72CCA" w:rsidRDefault="00B72CCA">
      <w:pPr>
        <w:spacing w:line="276" w:lineRule="auto"/>
        <w:jc w:val="center"/>
      </w:pPr>
    </w:p>
    <w:p w14:paraId="05B5E78D" w14:textId="77777777" w:rsidR="00B72CCA" w:rsidRDefault="00B72CCA">
      <w:pPr>
        <w:spacing w:line="276" w:lineRule="auto"/>
        <w:jc w:val="center"/>
      </w:pPr>
    </w:p>
    <w:p w14:paraId="2E80D295" w14:textId="77777777" w:rsidR="00B72CCA" w:rsidRDefault="00B72CCA">
      <w:pPr>
        <w:spacing w:line="276" w:lineRule="auto"/>
        <w:jc w:val="center"/>
      </w:pPr>
    </w:p>
    <w:p w14:paraId="1F1B671D" w14:textId="77777777" w:rsidR="00B72CCA" w:rsidRDefault="00B72CCA">
      <w:pPr>
        <w:spacing w:line="276" w:lineRule="auto"/>
        <w:jc w:val="center"/>
      </w:pPr>
    </w:p>
    <w:p w14:paraId="794F73DC" w14:textId="77777777" w:rsidR="00B72CCA" w:rsidRDefault="00B72CCA">
      <w:pPr>
        <w:spacing w:line="276" w:lineRule="auto"/>
        <w:jc w:val="center"/>
      </w:pPr>
    </w:p>
    <w:p w14:paraId="781CC531" w14:textId="77777777" w:rsidR="00B72CCA" w:rsidRDefault="00B72CCA">
      <w:pPr>
        <w:spacing w:line="276" w:lineRule="auto"/>
        <w:jc w:val="center"/>
      </w:pPr>
    </w:p>
    <w:p w14:paraId="02C5D5D3" w14:textId="77777777" w:rsidR="00B72CCA" w:rsidRDefault="00B72CCA">
      <w:pPr>
        <w:spacing w:line="276" w:lineRule="auto"/>
        <w:jc w:val="center"/>
      </w:pPr>
    </w:p>
    <w:p w14:paraId="7AA8BE37" w14:textId="77777777" w:rsidR="00B72CCA" w:rsidRDefault="00B72CCA">
      <w:pPr>
        <w:spacing w:line="276" w:lineRule="auto"/>
        <w:jc w:val="center"/>
      </w:pPr>
    </w:p>
    <w:p w14:paraId="36963786" w14:textId="77777777" w:rsidR="00B72CCA" w:rsidRDefault="00B72CCA" w:rsidP="00877DBE">
      <w:pPr>
        <w:spacing w:line="276" w:lineRule="auto"/>
      </w:pPr>
    </w:p>
    <w:p w14:paraId="3BDCDDAE" w14:textId="77777777" w:rsidR="00B72CCA" w:rsidRDefault="00B72CCA">
      <w:pPr>
        <w:spacing w:line="276" w:lineRule="auto"/>
        <w:jc w:val="center"/>
      </w:pPr>
    </w:p>
    <w:p w14:paraId="2331396C" w14:textId="77777777" w:rsidR="00B72CCA" w:rsidRDefault="00B72CCA">
      <w:pPr>
        <w:spacing w:line="276" w:lineRule="auto"/>
        <w:jc w:val="center"/>
      </w:pPr>
    </w:p>
    <w:p w14:paraId="3274BC93" w14:textId="77777777" w:rsidR="00B72CCA" w:rsidRDefault="00B72CCA">
      <w:pPr>
        <w:spacing w:line="276" w:lineRule="auto"/>
      </w:pPr>
    </w:p>
    <w:p w14:paraId="43733329" w14:textId="77777777" w:rsidR="00B72CCA" w:rsidRDefault="00B72CCA">
      <w:pPr>
        <w:spacing w:line="276" w:lineRule="auto"/>
        <w:jc w:val="center"/>
      </w:pPr>
    </w:p>
    <w:p w14:paraId="53FAB6DE" w14:textId="77777777" w:rsidR="00D213A4" w:rsidRDefault="00D213A4">
      <w:pPr>
        <w:spacing w:line="276" w:lineRule="auto"/>
        <w:jc w:val="center"/>
      </w:pPr>
    </w:p>
    <w:p w14:paraId="52A685EA" w14:textId="77777777" w:rsidR="00B72CCA" w:rsidRDefault="00B72CCA">
      <w:pPr>
        <w:spacing w:line="276" w:lineRule="auto"/>
        <w:jc w:val="center"/>
      </w:pPr>
    </w:p>
    <w:p w14:paraId="596C4DD4" w14:textId="77777777" w:rsidR="00B72CCA" w:rsidRDefault="00B72CCA">
      <w:pPr>
        <w:spacing w:line="276" w:lineRule="auto"/>
        <w:jc w:val="center"/>
      </w:pPr>
    </w:p>
    <w:p w14:paraId="2AF2A678" w14:textId="77777777" w:rsidR="00B72CCA" w:rsidRDefault="00B72CCA">
      <w:pPr>
        <w:spacing w:line="276" w:lineRule="auto"/>
        <w:jc w:val="center"/>
      </w:pPr>
    </w:p>
    <w:p w14:paraId="39E90503" w14:textId="77777777" w:rsidR="00B72CCA" w:rsidRDefault="00536700">
      <w:pPr>
        <w:spacing w:after="160"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TEKNOFEST</w:t>
      </w:r>
    </w:p>
    <w:p w14:paraId="3B721F81" w14:textId="77777777" w:rsidR="00B72CCA" w:rsidRDefault="00536700">
      <w:pPr>
        <w:spacing w:after="16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HAVACILIK, UZAY VE TEKNOLOJİ FESTİVALİ</w:t>
      </w:r>
    </w:p>
    <w:p w14:paraId="242F626B" w14:textId="77777777" w:rsidR="00B72CCA" w:rsidRDefault="00B72CCA">
      <w:pPr>
        <w:spacing w:after="160" w:line="360" w:lineRule="auto"/>
        <w:jc w:val="center"/>
        <w:rPr>
          <w:b/>
          <w:sz w:val="36"/>
          <w:szCs w:val="36"/>
        </w:rPr>
      </w:pPr>
    </w:p>
    <w:p w14:paraId="48DF7272" w14:textId="77777777" w:rsidR="00B72CCA" w:rsidRDefault="005367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TURİZM TEKNOLOJİLERİ YARIŞMASI</w:t>
      </w:r>
    </w:p>
    <w:p w14:paraId="3F365582" w14:textId="77777777" w:rsidR="00B72CCA" w:rsidRDefault="00B72CCA">
      <w:pPr>
        <w:jc w:val="center"/>
        <w:rPr>
          <w:b/>
          <w:sz w:val="36"/>
          <w:szCs w:val="36"/>
        </w:rPr>
      </w:pPr>
    </w:p>
    <w:p w14:paraId="227B2AC1" w14:textId="77777777" w:rsidR="00B72CCA" w:rsidRDefault="00536700">
      <w:pPr>
        <w:spacing w:after="160" w:line="48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PROJE DETAY RAPORU</w:t>
      </w:r>
    </w:p>
    <w:p w14:paraId="6A23EF60" w14:textId="77777777" w:rsidR="00B72CCA" w:rsidRDefault="00B72CCA">
      <w:pPr>
        <w:spacing w:after="160" w:line="480" w:lineRule="auto"/>
        <w:jc w:val="center"/>
        <w:rPr>
          <w:b/>
          <w:sz w:val="36"/>
          <w:szCs w:val="36"/>
        </w:rPr>
      </w:pPr>
    </w:p>
    <w:p w14:paraId="7FA317BA" w14:textId="77777777" w:rsidR="00B72CCA" w:rsidRDefault="00B72CCA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  <w:sz w:val="36"/>
          <w:szCs w:val="36"/>
        </w:rPr>
      </w:pPr>
    </w:p>
    <w:p w14:paraId="2ED24351" w14:textId="77777777" w:rsidR="00B72CCA" w:rsidRDefault="00B72CCA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  <w:sz w:val="36"/>
          <w:szCs w:val="36"/>
        </w:rPr>
      </w:pPr>
    </w:p>
    <w:p w14:paraId="536D40EF" w14:textId="77777777" w:rsidR="00B72CCA" w:rsidRDefault="00B72CCA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  <w:sz w:val="36"/>
          <w:szCs w:val="36"/>
        </w:rPr>
      </w:pPr>
    </w:p>
    <w:p w14:paraId="2160E7BE" w14:textId="77777777" w:rsidR="00B72CCA" w:rsidRDefault="00B72CCA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  <w:sz w:val="36"/>
          <w:szCs w:val="36"/>
        </w:rPr>
      </w:pPr>
    </w:p>
    <w:p w14:paraId="32482C9E" w14:textId="77777777" w:rsidR="00B72CCA" w:rsidRDefault="00536700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İçindekiler</w:t>
      </w:r>
    </w:p>
    <w:p w14:paraId="15E46904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lastRenderedPageBreak/>
        <w:t>Proje Ekibi/Proje Özeti (Proje Tanımı) (5 Puan)</w:t>
      </w:r>
    </w:p>
    <w:p w14:paraId="24959C9B" w14:textId="192A0055" w:rsidR="000450BD" w:rsidRPr="000450BD" w:rsidRDefault="000450BD" w:rsidP="001408C3">
      <w:pPr>
        <w:rPr>
          <w:sz w:val="24"/>
          <w:szCs w:val="24"/>
        </w:rPr>
      </w:pPr>
      <w:r w:rsidRPr="000450BD">
        <w:rPr>
          <w:sz w:val="24"/>
          <w:szCs w:val="24"/>
        </w:rPr>
        <w:t xml:space="preserve">{Bu </w:t>
      </w:r>
      <w:r w:rsidR="001408C3">
        <w:rPr>
          <w:sz w:val="24"/>
          <w:szCs w:val="24"/>
        </w:rPr>
        <w:t>bölümde</w:t>
      </w:r>
      <w:r w:rsidRPr="000450BD">
        <w:rPr>
          <w:sz w:val="24"/>
          <w:szCs w:val="24"/>
        </w:rPr>
        <w:t xml:space="preserve"> takım üyelerinin</w:t>
      </w:r>
      <w:r w:rsidR="001408C3">
        <w:rPr>
          <w:sz w:val="24"/>
          <w:szCs w:val="24"/>
        </w:rPr>
        <w:t>;</w:t>
      </w:r>
      <w:r w:rsidRPr="000450BD">
        <w:rPr>
          <w:sz w:val="24"/>
          <w:szCs w:val="24"/>
        </w:rPr>
        <w:t xml:space="preserve"> görev dağılımı, uzmanlıkları ve ekip organizasyonu hakkında bilgi veril</w:t>
      </w:r>
      <w:r w:rsidR="00E63D73">
        <w:rPr>
          <w:sz w:val="24"/>
          <w:szCs w:val="24"/>
        </w:rPr>
        <w:t>melidir</w:t>
      </w:r>
      <w:r w:rsidRPr="000450BD">
        <w:rPr>
          <w:sz w:val="24"/>
          <w:szCs w:val="24"/>
        </w:rPr>
        <w:t>. Takım üyelerinin isim ve fotoğraf gibi kişisel bilgiler</w:t>
      </w:r>
      <w:r w:rsidR="00E63D73">
        <w:rPr>
          <w:sz w:val="24"/>
          <w:szCs w:val="24"/>
        </w:rPr>
        <w:t>i</w:t>
      </w:r>
      <w:r w:rsidRPr="000450BD">
        <w:rPr>
          <w:sz w:val="24"/>
          <w:szCs w:val="24"/>
        </w:rPr>
        <w:t xml:space="preserve"> </w:t>
      </w:r>
      <w:r w:rsidRPr="000450BD">
        <w:rPr>
          <w:sz w:val="24"/>
          <w:szCs w:val="24"/>
          <w:u w:val="single"/>
        </w:rPr>
        <w:t>EKLE</w:t>
      </w:r>
      <w:r w:rsidR="00E63D73">
        <w:rPr>
          <w:sz w:val="24"/>
          <w:szCs w:val="24"/>
          <w:u w:val="single"/>
        </w:rPr>
        <w:t>NMEMELİDİR</w:t>
      </w:r>
      <w:r w:rsidRPr="000450BD">
        <w:rPr>
          <w:sz w:val="24"/>
          <w:szCs w:val="24"/>
          <w:u w:val="single"/>
        </w:rPr>
        <w:t>.</w:t>
      </w:r>
    </w:p>
    <w:p w14:paraId="3BF53E73" w14:textId="77777777" w:rsidR="000450BD" w:rsidRDefault="000450BD" w:rsidP="001408C3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</w:p>
    <w:p w14:paraId="4F1CCCE6" w14:textId="0C0B805A" w:rsidR="00B72CCA" w:rsidRDefault="00E63D73" w:rsidP="001408C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E63D73">
        <w:rPr>
          <w:color w:val="000000"/>
          <w:sz w:val="24"/>
          <w:szCs w:val="24"/>
        </w:rPr>
        <w:t>Proje fikri kısaca özetlenmeli</w:t>
      </w:r>
      <w:r w:rsidR="00BF48F1">
        <w:rPr>
          <w:color w:val="000000"/>
          <w:sz w:val="24"/>
          <w:szCs w:val="24"/>
        </w:rPr>
        <w:t xml:space="preserve"> ve</w:t>
      </w:r>
      <w:r w:rsidRPr="00E63D73">
        <w:rPr>
          <w:color w:val="000000"/>
          <w:sz w:val="24"/>
          <w:szCs w:val="24"/>
        </w:rPr>
        <w:t xml:space="preserve"> varsa görsel eklenmelidir.</w:t>
      </w:r>
      <w:r>
        <w:rPr>
          <w:color w:val="000000"/>
          <w:sz w:val="24"/>
          <w:szCs w:val="24"/>
        </w:rPr>
        <w:t xml:space="preserve"> </w:t>
      </w:r>
      <w:r w:rsidRPr="00E63D73">
        <w:rPr>
          <w:color w:val="000000"/>
          <w:sz w:val="24"/>
          <w:szCs w:val="24"/>
        </w:rPr>
        <w:t xml:space="preserve">Özet </w:t>
      </w:r>
      <w:r>
        <w:rPr>
          <w:color w:val="000000"/>
          <w:sz w:val="24"/>
          <w:szCs w:val="24"/>
        </w:rPr>
        <w:t>bölümünde</w:t>
      </w:r>
      <w:r w:rsidR="001408C3">
        <w:rPr>
          <w:color w:val="000000"/>
          <w:sz w:val="24"/>
          <w:szCs w:val="24"/>
        </w:rPr>
        <w:t>;</w:t>
      </w:r>
      <w:r w:rsidRPr="00E63D73">
        <w:rPr>
          <w:color w:val="000000"/>
          <w:sz w:val="24"/>
          <w:szCs w:val="24"/>
        </w:rPr>
        <w:t xml:space="preserve"> belge içeriği ve proje içeriği (tasarım, yazılım, montaj) başlıklarına ayrıntılı olarak değinilmelidir.</w:t>
      </w:r>
    </w:p>
    <w:p w14:paraId="19F5CAC6" w14:textId="77777777" w:rsidR="00E63D73" w:rsidRDefault="00E63D73" w:rsidP="00E63D7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14:paraId="1EED6B39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Algoritma ve Tasarım (15 Puan)</w:t>
      </w:r>
    </w:p>
    <w:p w14:paraId="1537311E" w14:textId="19C5BE35" w:rsidR="00B72CCA" w:rsidRDefault="00536700" w:rsidP="001408C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{</w:t>
      </w:r>
      <w:r w:rsidR="00E63D73">
        <w:rPr>
          <w:color w:val="000000"/>
          <w:sz w:val="24"/>
          <w:szCs w:val="24"/>
        </w:rPr>
        <w:t>Bu bölümde</w:t>
      </w:r>
      <w:r w:rsidR="00BF48F1">
        <w:rPr>
          <w:color w:val="000000"/>
          <w:sz w:val="24"/>
          <w:szCs w:val="24"/>
        </w:rPr>
        <w:t>,</w:t>
      </w:r>
      <w:r w:rsidR="00E63D73">
        <w:rPr>
          <w:color w:val="000000"/>
          <w:sz w:val="24"/>
          <w:szCs w:val="24"/>
        </w:rPr>
        <w:t xml:space="preserve"> p</w:t>
      </w:r>
      <w:r>
        <w:rPr>
          <w:color w:val="000000"/>
          <w:sz w:val="24"/>
          <w:szCs w:val="24"/>
        </w:rPr>
        <w:t>roblemin çözümünde kullanılan algoritmalar</w:t>
      </w:r>
      <w:r w:rsidR="00BF48F1">
        <w:rPr>
          <w:color w:val="000000"/>
          <w:sz w:val="24"/>
          <w:szCs w:val="24"/>
        </w:rPr>
        <w:t>,</w:t>
      </w:r>
      <w:r w:rsidR="00E63D73">
        <w:rPr>
          <w:color w:val="000000"/>
          <w:sz w:val="24"/>
          <w:szCs w:val="24"/>
        </w:rPr>
        <w:t xml:space="preserve"> akış şeması kullanarak açıklan</w:t>
      </w:r>
      <w:r w:rsidR="00BF48F1">
        <w:rPr>
          <w:color w:val="000000"/>
          <w:sz w:val="24"/>
          <w:szCs w:val="24"/>
        </w:rPr>
        <w:t>malıdır</w:t>
      </w:r>
      <w:r>
        <w:rPr>
          <w:color w:val="000000"/>
          <w:sz w:val="24"/>
          <w:szCs w:val="24"/>
        </w:rPr>
        <w:t xml:space="preserve">. </w:t>
      </w:r>
      <w:r w:rsidR="00E63D73">
        <w:rPr>
          <w:color w:val="000000"/>
          <w:sz w:val="24"/>
          <w:szCs w:val="24"/>
        </w:rPr>
        <w:t>Varsa arayüz tasarımları sunul</w:t>
      </w:r>
      <w:r w:rsidR="00BF48F1">
        <w:rPr>
          <w:color w:val="000000"/>
          <w:sz w:val="24"/>
          <w:szCs w:val="24"/>
        </w:rPr>
        <w:t>malıdır</w:t>
      </w:r>
      <w:r>
        <w:rPr>
          <w:color w:val="000000"/>
          <w:sz w:val="24"/>
          <w:szCs w:val="24"/>
        </w:rPr>
        <w:t>.}</w:t>
      </w:r>
    </w:p>
    <w:p w14:paraId="01640359" w14:textId="77777777" w:rsidR="00B72CCA" w:rsidRDefault="00536700" w:rsidP="001408C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“Anlaşılır ve sade bir dil ile yazınız.”</w:t>
      </w:r>
    </w:p>
    <w:p w14:paraId="74E130B1" w14:textId="77777777" w:rsidR="00B72CCA" w:rsidRDefault="00536700" w:rsidP="001408C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“Projenin ele aldığı sorunu görsellerle destekleyebilirsiniz.”</w:t>
      </w:r>
    </w:p>
    <w:p w14:paraId="7E15DB74" w14:textId="5BBFB299" w:rsidR="00B72CCA" w:rsidRDefault="00536700" w:rsidP="001408C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“</w:t>
      </w:r>
      <w:r w:rsidR="00E63D73">
        <w:rPr>
          <w:i/>
          <w:color w:val="000000"/>
          <w:sz w:val="24"/>
          <w:szCs w:val="24"/>
        </w:rPr>
        <w:t>Sembolik</w:t>
      </w:r>
      <w:r>
        <w:rPr>
          <w:i/>
          <w:color w:val="000000"/>
          <w:sz w:val="24"/>
          <w:szCs w:val="24"/>
        </w:rPr>
        <w:t xml:space="preserve"> gösterimlerin olduğu sade bir sunum </w:t>
      </w:r>
      <w:r w:rsidR="00BF48F1">
        <w:rPr>
          <w:i/>
          <w:color w:val="000000"/>
          <w:sz w:val="24"/>
          <w:szCs w:val="24"/>
        </w:rPr>
        <w:t>hazırlayabilirsiniz</w:t>
      </w:r>
      <w:r>
        <w:rPr>
          <w:i/>
          <w:color w:val="000000"/>
          <w:sz w:val="24"/>
          <w:szCs w:val="24"/>
        </w:rPr>
        <w:t>.”</w:t>
      </w:r>
    </w:p>
    <w:p w14:paraId="2790DEC3" w14:textId="77777777" w:rsidR="00B72CCA" w:rsidRDefault="00B72CCA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14:paraId="7BBEAEC9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Sistem Mimarisi (15 Puan)</w:t>
      </w:r>
    </w:p>
    <w:p w14:paraId="5D444DF4" w14:textId="0A806227" w:rsidR="00B72CCA" w:rsidRDefault="00536700" w:rsidP="009174A2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{Sistem</w:t>
      </w:r>
      <w:r w:rsidR="000D6588">
        <w:rPr>
          <w:sz w:val="24"/>
          <w:szCs w:val="24"/>
        </w:rPr>
        <w:t>in</w:t>
      </w:r>
      <w:r>
        <w:rPr>
          <w:sz w:val="24"/>
          <w:szCs w:val="24"/>
        </w:rPr>
        <w:t xml:space="preserve"> genel yazılım ve donanım bileşenleri ve akışı anlatılma</w:t>
      </w:r>
      <w:r w:rsidR="001408C3">
        <w:rPr>
          <w:sz w:val="24"/>
          <w:szCs w:val="24"/>
        </w:rPr>
        <w:t>lıdır</w:t>
      </w:r>
      <w:r>
        <w:rPr>
          <w:sz w:val="24"/>
          <w:szCs w:val="24"/>
        </w:rPr>
        <w:t>. Projenin gerçek hayata geçirilmesinde ihtiyaç duyulacak yazılım ve donanım ihtiyaçlar</w:t>
      </w:r>
      <w:r w:rsidR="009174A2">
        <w:rPr>
          <w:sz w:val="24"/>
          <w:szCs w:val="24"/>
        </w:rPr>
        <w:t>ı belirtilmelidir</w:t>
      </w:r>
      <w:r>
        <w:rPr>
          <w:sz w:val="24"/>
          <w:szCs w:val="24"/>
        </w:rPr>
        <w:t>. Sistem bileşenlerinin birbirleriyle olan ilişkileri tanımlan</w:t>
      </w:r>
      <w:r w:rsidR="009174A2">
        <w:rPr>
          <w:sz w:val="24"/>
          <w:szCs w:val="24"/>
        </w:rPr>
        <w:t>malıdır</w:t>
      </w:r>
      <w:r>
        <w:rPr>
          <w:sz w:val="24"/>
          <w:szCs w:val="24"/>
        </w:rPr>
        <w:t>.}</w:t>
      </w:r>
    </w:p>
    <w:p w14:paraId="206F6A13" w14:textId="77777777" w:rsidR="00B72CCA" w:rsidRDefault="00B72CCA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14:paraId="6D452BF9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Hayata Geçirilebilirlik/Uygulanabilirlik (20 Puan)</w:t>
      </w:r>
    </w:p>
    <w:p w14:paraId="11B4DDD4" w14:textId="7019147C" w:rsidR="00B72CCA" w:rsidRDefault="00536700" w:rsidP="001408C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{Önerilen çözümü hayata geçirirken </w:t>
      </w:r>
      <w:r w:rsidR="009D3EC0">
        <w:rPr>
          <w:color w:val="000000"/>
          <w:sz w:val="24"/>
          <w:szCs w:val="24"/>
        </w:rPr>
        <w:t>kullanılacak</w:t>
      </w:r>
      <w:r>
        <w:rPr>
          <w:color w:val="000000"/>
          <w:sz w:val="24"/>
          <w:szCs w:val="24"/>
        </w:rPr>
        <w:t xml:space="preserve"> yöntem açık ve detaylı olarak anlatıl</w:t>
      </w:r>
      <w:r w:rsidR="009174A2">
        <w:rPr>
          <w:color w:val="000000"/>
          <w:sz w:val="24"/>
          <w:szCs w:val="24"/>
        </w:rPr>
        <w:t>malıdır</w:t>
      </w:r>
      <w:r>
        <w:rPr>
          <w:color w:val="000000"/>
          <w:sz w:val="24"/>
          <w:szCs w:val="24"/>
        </w:rPr>
        <w:t>. Yöntemin hangi bilimsel ilkeler ve teknolojik uygulamalar üzerine kurgula</w:t>
      </w:r>
      <w:r w:rsidR="009D3EC0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>dığı belirt</w:t>
      </w:r>
      <w:r w:rsidR="009D3EC0">
        <w:rPr>
          <w:color w:val="000000"/>
          <w:sz w:val="24"/>
          <w:szCs w:val="24"/>
        </w:rPr>
        <w:t>il</w:t>
      </w:r>
      <w:r w:rsidR="009174A2">
        <w:rPr>
          <w:color w:val="000000"/>
          <w:sz w:val="24"/>
          <w:szCs w:val="24"/>
        </w:rPr>
        <w:t>melidir</w:t>
      </w:r>
      <w:r>
        <w:rPr>
          <w:color w:val="000000"/>
          <w:sz w:val="24"/>
          <w:szCs w:val="24"/>
        </w:rPr>
        <w:t>. Özellikle prototip varsa yapılan deneylerin sonuçları açık bir şekilde belirtilme</w:t>
      </w:r>
      <w:r w:rsidR="009D3EC0">
        <w:rPr>
          <w:color w:val="000000"/>
          <w:sz w:val="24"/>
          <w:szCs w:val="24"/>
        </w:rPr>
        <w:t>lidir</w:t>
      </w:r>
      <w:r>
        <w:rPr>
          <w:color w:val="000000"/>
          <w:sz w:val="24"/>
          <w:szCs w:val="24"/>
        </w:rPr>
        <w:t>. Sonuçlar analiz edilerek yorumla</w:t>
      </w:r>
      <w:r w:rsidR="009D3EC0">
        <w:rPr>
          <w:color w:val="000000"/>
          <w:sz w:val="24"/>
          <w:szCs w:val="24"/>
        </w:rPr>
        <w:t>nmalıdır</w:t>
      </w:r>
      <w:r>
        <w:rPr>
          <w:color w:val="000000"/>
          <w:sz w:val="24"/>
          <w:szCs w:val="24"/>
        </w:rPr>
        <w:t xml:space="preserve">. </w:t>
      </w:r>
      <w:r w:rsidR="009D3EC0">
        <w:rPr>
          <w:color w:val="000000"/>
          <w:sz w:val="24"/>
          <w:szCs w:val="24"/>
        </w:rPr>
        <w:t>Bu bölümde; g</w:t>
      </w:r>
      <w:r>
        <w:rPr>
          <w:color w:val="000000"/>
          <w:sz w:val="24"/>
          <w:szCs w:val="24"/>
        </w:rPr>
        <w:t>örsel</w:t>
      </w:r>
      <w:r w:rsidR="009D3EC0">
        <w:rPr>
          <w:color w:val="000000"/>
          <w:sz w:val="24"/>
          <w:szCs w:val="24"/>
        </w:rPr>
        <w:t>ler</w:t>
      </w:r>
      <w:r>
        <w:rPr>
          <w:color w:val="000000"/>
          <w:sz w:val="24"/>
          <w:szCs w:val="24"/>
        </w:rPr>
        <w:t xml:space="preserve"> (2B, 3B) ve/veya prototip açıklan</w:t>
      </w:r>
      <w:r w:rsidR="009D3EC0">
        <w:rPr>
          <w:color w:val="000000"/>
          <w:sz w:val="24"/>
          <w:szCs w:val="24"/>
        </w:rPr>
        <w:t>ır</w:t>
      </w:r>
      <w:r>
        <w:rPr>
          <w:color w:val="000000"/>
          <w:sz w:val="24"/>
          <w:szCs w:val="24"/>
        </w:rPr>
        <w:t xml:space="preserve">. </w:t>
      </w:r>
    </w:p>
    <w:p w14:paraId="62AED6EB" w14:textId="77777777" w:rsidR="00B72CCA" w:rsidRDefault="00B72CC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</w:p>
    <w:p w14:paraId="6877EB75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Yenilikçilik/Özgünlük (15 Puan)</w:t>
      </w:r>
    </w:p>
    <w:p w14:paraId="5B90CB88" w14:textId="6A37D9C6" w:rsidR="00B72CCA" w:rsidRDefault="00536700" w:rsidP="009D3E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{Projenin yenilikçi yönü hakkında bilgi veril</w:t>
      </w:r>
      <w:r w:rsidR="009D3EC0">
        <w:rPr>
          <w:color w:val="000000"/>
          <w:sz w:val="24"/>
          <w:szCs w:val="24"/>
        </w:rPr>
        <w:t xml:space="preserve">ir. </w:t>
      </w:r>
      <w:r>
        <w:rPr>
          <w:color w:val="000000"/>
          <w:sz w:val="24"/>
          <w:szCs w:val="24"/>
        </w:rPr>
        <w:t xml:space="preserve">Projeyi, piyasada bulunan benzer ürünlerden ayıran özellik/özelliklerin neler olduğu </w:t>
      </w:r>
      <w:r w:rsidR="009D3EC0">
        <w:rPr>
          <w:color w:val="000000"/>
          <w:sz w:val="24"/>
          <w:szCs w:val="24"/>
        </w:rPr>
        <w:t>açıklanır</w:t>
      </w:r>
      <w:r>
        <w:rPr>
          <w:color w:val="000000"/>
          <w:sz w:val="24"/>
          <w:szCs w:val="24"/>
        </w:rPr>
        <w:t>. Bu kısımda benzer ürünler hakkında da bilgi verilmelidir.  Projenin özgün yönleri belirtili</w:t>
      </w:r>
      <w:r w:rsidR="009D3EC0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. Bu kısımda tasarlanan özgün ürünün donanımsal ve yazılımsal </w:t>
      </w:r>
      <w:r w:rsidR="009D3EC0">
        <w:rPr>
          <w:color w:val="000000"/>
          <w:sz w:val="24"/>
          <w:szCs w:val="24"/>
        </w:rPr>
        <w:t>bileşenleri</w:t>
      </w:r>
      <w:r>
        <w:rPr>
          <w:color w:val="000000"/>
          <w:sz w:val="24"/>
          <w:szCs w:val="24"/>
        </w:rPr>
        <w:t xml:space="preserve"> hakkında bilgi veril</w:t>
      </w:r>
      <w:r w:rsidR="009D3EC0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r. </w:t>
      </w:r>
    </w:p>
    <w:p w14:paraId="5CDD0D0D" w14:textId="77777777" w:rsidR="00B72CCA" w:rsidRDefault="00B72CCA" w:rsidP="009D3E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B4D944E" w14:textId="52C561F7" w:rsidR="000D2532" w:rsidRDefault="00536700" w:rsidP="009D3E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Çalışmada, kodlarda, tasarımda yenilikçi bir yön varsa </w:t>
      </w:r>
      <w:r w:rsidR="009D3EC0">
        <w:rPr>
          <w:color w:val="000000"/>
          <w:sz w:val="24"/>
          <w:szCs w:val="24"/>
        </w:rPr>
        <w:t>belirtilir</w:t>
      </w:r>
      <w:r>
        <w:rPr>
          <w:color w:val="000000"/>
          <w:sz w:val="24"/>
          <w:szCs w:val="24"/>
        </w:rPr>
        <w:t xml:space="preserve">. </w:t>
      </w:r>
      <w:r w:rsidR="009D3EC0">
        <w:rPr>
          <w:color w:val="000000"/>
          <w:sz w:val="24"/>
          <w:szCs w:val="24"/>
        </w:rPr>
        <w:t>Ç</w:t>
      </w:r>
      <w:r>
        <w:rPr>
          <w:color w:val="000000"/>
          <w:sz w:val="24"/>
          <w:szCs w:val="24"/>
        </w:rPr>
        <w:t>alışma</w:t>
      </w:r>
      <w:r w:rsidR="009D3EC0">
        <w:rPr>
          <w:color w:val="000000"/>
          <w:sz w:val="24"/>
          <w:szCs w:val="24"/>
        </w:rPr>
        <w:t>nın</w:t>
      </w:r>
      <w:r>
        <w:rPr>
          <w:color w:val="000000"/>
          <w:sz w:val="24"/>
          <w:szCs w:val="24"/>
        </w:rPr>
        <w:t xml:space="preserve"> nasıl bir yöntemle hazırladığı, benzer çalışmalardan hangi yönleri ile ayrıldığı belirt</w:t>
      </w:r>
      <w:r w:rsidR="009D3EC0">
        <w:rPr>
          <w:color w:val="000000"/>
          <w:sz w:val="24"/>
          <w:szCs w:val="24"/>
        </w:rPr>
        <w:t>ilir</w:t>
      </w:r>
      <w:r>
        <w:rPr>
          <w:color w:val="000000"/>
          <w:sz w:val="24"/>
          <w:szCs w:val="24"/>
        </w:rPr>
        <w:t>.}</w:t>
      </w:r>
    </w:p>
    <w:p w14:paraId="794C1998" w14:textId="77777777" w:rsidR="009D3EC0" w:rsidRDefault="009D3EC0" w:rsidP="009D3E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BBEF9BA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60"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Bir Soruna/İhtiyaca Çözüm Üretmesi (20 Puan)</w:t>
      </w:r>
    </w:p>
    <w:p w14:paraId="287F1ED3" w14:textId="63373938" w:rsidR="00B72CCA" w:rsidRDefault="00536700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{Proje fikrinin Turizm Teknolojileri alanında </w:t>
      </w:r>
      <w:r w:rsidR="00A63494" w:rsidRPr="0038624A">
        <w:rPr>
          <w:sz w:val="24"/>
          <w:szCs w:val="24"/>
        </w:rPr>
        <w:t>hangi probleme çözüm ürettiği, hangi ihtiyacı karşıladığı belirti</w:t>
      </w:r>
      <w:r w:rsidR="00A63494">
        <w:rPr>
          <w:sz w:val="24"/>
          <w:szCs w:val="24"/>
        </w:rPr>
        <w:t>lir</w:t>
      </w:r>
      <w:r>
        <w:rPr>
          <w:color w:val="000000"/>
          <w:sz w:val="24"/>
          <w:szCs w:val="24"/>
        </w:rPr>
        <w:t>. Gerçek hayat ile ne kadar uyumlu ola</w:t>
      </w:r>
      <w:r w:rsidR="00A63494">
        <w:rPr>
          <w:color w:val="000000"/>
          <w:sz w:val="24"/>
          <w:szCs w:val="24"/>
        </w:rPr>
        <w:t>bileceği</w:t>
      </w:r>
      <w:r>
        <w:rPr>
          <w:color w:val="000000"/>
          <w:sz w:val="24"/>
          <w:szCs w:val="24"/>
        </w:rPr>
        <w:t xml:space="preserve"> detaylı olarak anlatıl</w:t>
      </w:r>
      <w:r w:rsidR="00A63494">
        <w:rPr>
          <w:color w:val="000000"/>
          <w:sz w:val="24"/>
          <w:szCs w:val="24"/>
        </w:rPr>
        <w:t>ır.</w:t>
      </w:r>
      <w:r>
        <w:rPr>
          <w:color w:val="000000"/>
          <w:sz w:val="24"/>
          <w:szCs w:val="24"/>
        </w:rPr>
        <w:t xml:space="preserve"> </w:t>
      </w:r>
      <w:r w:rsidR="00A63494">
        <w:rPr>
          <w:color w:val="000000"/>
          <w:sz w:val="24"/>
          <w:szCs w:val="24"/>
        </w:rPr>
        <w:t>Projenin h</w:t>
      </w:r>
      <w:r>
        <w:rPr>
          <w:color w:val="000000"/>
          <w:sz w:val="24"/>
          <w:szCs w:val="24"/>
        </w:rPr>
        <w:t xml:space="preserve">ayata nasıl geçirileceği hakkında bilgi </w:t>
      </w:r>
      <w:r w:rsidR="00A63494">
        <w:rPr>
          <w:color w:val="000000"/>
          <w:sz w:val="24"/>
          <w:szCs w:val="24"/>
        </w:rPr>
        <w:t>verilir</w:t>
      </w:r>
      <w:r>
        <w:rPr>
          <w:color w:val="000000"/>
          <w:sz w:val="24"/>
          <w:szCs w:val="24"/>
        </w:rPr>
        <w:t>. Hangi teknolojik hazırlık seviyesinden yola çıkıldığı ve proje sonucunda hangi teknolojik hazırlık seviyesine erişil</w:t>
      </w:r>
      <w:r w:rsidR="00A63494">
        <w:rPr>
          <w:color w:val="000000"/>
          <w:sz w:val="24"/>
          <w:szCs w:val="24"/>
        </w:rPr>
        <w:t>diği</w:t>
      </w:r>
      <w:r>
        <w:rPr>
          <w:color w:val="000000"/>
          <w:sz w:val="24"/>
          <w:szCs w:val="24"/>
        </w:rPr>
        <w:t xml:space="preserve"> takvime bağlı olarak ifade edil</w:t>
      </w:r>
      <w:r w:rsidR="00A63494">
        <w:rPr>
          <w:color w:val="000000"/>
          <w:sz w:val="24"/>
          <w:szCs w:val="24"/>
        </w:rPr>
        <w:t>ir</w:t>
      </w:r>
      <w:r>
        <w:rPr>
          <w:color w:val="000000"/>
          <w:sz w:val="24"/>
          <w:szCs w:val="24"/>
        </w:rPr>
        <w:t>.}</w:t>
      </w:r>
    </w:p>
    <w:p w14:paraId="2FCE5EB8" w14:textId="77777777" w:rsidR="00B72CCA" w:rsidRDefault="00B72CC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1B14790F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60"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SWOT Analizi (5 Puan)</w:t>
      </w:r>
    </w:p>
    <w:p w14:paraId="7B750179" w14:textId="0726E795" w:rsidR="00B72CCA" w:rsidRDefault="00536700" w:rsidP="00A63494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{Projenin</w:t>
      </w:r>
      <w:r w:rsidR="00B7668E">
        <w:rPr>
          <w:color w:val="000000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güçlü yönleri, zayıf yönleri, fırsatları ve riskleri </w:t>
      </w:r>
      <w:r w:rsidR="00B7668E">
        <w:rPr>
          <w:color w:val="000000"/>
          <w:sz w:val="24"/>
          <w:szCs w:val="24"/>
        </w:rPr>
        <w:t>açıklanır</w:t>
      </w:r>
      <w:r>
        <w:rPr>
          <w:color w:val="000000"/>
          <w:sz w:val="24"/>
          <w:szCs w:val="24"/>
        </w:rPr>
        <w:t>. Ortaya çıkan sonuçlara dayanarak nerelerde iyileştirme yapılabileceği</w:t>
      </w:r>
      <w:r w:rsidR="00B7668E">
        <w:rPr>
          <w:color w:val="000000"/>
          <w:sz w:val="24"/>
          <w:szCs w:val="24"/>
        </w:rPr>
        <w:t xml:space="preserve"> belirtilir</w:t>
      </w:r>
      <w:r>
        <w:rPr>
          <w:color w:val="000000"/>
          <w:sz w:val="24"/>
          <w:szCs w:val="24"/>
        </w:rPr>
        <w:t>.}</w:t>
      </w:r>
    </w:p>
    <w:p w14:paraId="52C674AB" w14:textId="77777777" w:rsidR="00B72CCA" w:rsidRDefault="005367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60" w:line="480" w:lineRule="auto"/>
        <w:ind w:left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Kaynakça (5 puan)</w:t>
      </w:r>
    </w:p>
    <w:p w14:paraId="2276ABC0" w14:textId="5892C679" w:rsidR="00B72CCA" w:rsidRDefault="00536700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{Bu bölümde </w:t>
      </w:r>
      <w:r w:rsidR="00A63494">
        <w:rPr>
          <w:sz w:val="24"/>
          <w:szCs w:val="24"/>
        </w:rPr>
        <w:t>p</w:t>
      </w:r>
      <w:r>
        <w:rPr>
          <w:sz w:val="24"/>
          <w:szCs w:val="24"/>
        </w:rPr>
        <w:t>rojenin hayata geçirilme süreçlerinde kullanılan kaynaklar</w:t>
      </w:r>
      <w:r w:rsidR="00B7668E">
        <w:rPr>
          <w:sz w:val="24"/>
          <w:szCs w:val="24"/>
        </w:rPr>
        <w:t>a</w:t>
      </w:r>
      <w:r>
        <w:rPr>
          <w:sz w:val="24"/>
          <w:szCs w:val="24"/>
        </w:rPr>
        <w:t xml:space="preserve"> yer </w:t>
      </w:r>
      <w:r w:rsidR="00B7668E">
        <w:rPr>
          <w:sz w:val="24"/>
          <w:szCs w:val="24"/>
        </w:rPr>
        <w:t>verilir</w:t>
      </w:r>
      <w:r>
        <w:rPr>
          <w:sz w:val="24"/>
          <w:szCs w:val="24"/>
        </w:rPr>
        <w:t>.}</w:t>
      </w:r>
    </w:p>
    <w:p w14:paraId="3DA7A03E" w14:textId="77777777" w:rsidR="00B72CCA" w:rsidRDefault="00B72CCA">
      <w:pPr>
        <w:spacing w:line="276" w:lineRule="auto"/>
        <w:jc w:val="both"/>
        <w:rPr>
          <w:sz w:val="24"/>
          <w:szCs w:val="24"/>
        </w:rPr>
      </w:pPr>
    </w:p>
    <w:tbl>
      <w:tblPr>
        <w:tblStyle w:val="a"/>
        <w:tblW w:w="96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B72CCA" w14:paraId="468226B7" w14:textId="77777777">
        <w:trPr>
          <w:trHeight w:val="711"/>
        </w:trPr>
        <w:tc>
          <w:tcPr>
            <w:tcW w:w="9606" w:type="dxa"/>
            <w:tcBorders>
              <w:bottom w:val="single" w:sz="6" w:space="0" w:color="000000"/>
            </w:tcBorders>
          </w:tcPr>
          <w:p w14:paraId="62BB4CE7" w14:textId="77777777" w:rsidR="00B72CCA" w:rsidRDefault="00536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73" w:right="226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RAPOR TASLAKLARI İLE İLGİLİ NOT:</w:t>
            </w:r>
          </w:p>
        </w:tc>
      </w:tr>
      <w:tr w:rsidR="00B72CCA" w14:paraId="0334F369" w14:textId="77777777">
        <w:trPr>
          <w:trHeight w:val="4609"/>
        </w:trPr>
        <w:tc>
          <w:tcPr>
            <w:tcW w:w="9606" w:type="dxa"/>
            <w:tcBorders>
              <w:top w:val="single" w:sz="6" w:space="0" w:color="000000"/>
              <w:bottom w:val="single" w:sz="6" w:space="0" w:color="000000"/>
            </w:tcBorders>
          </w:tcPr>
          <w:p w14:paraId="3DE0F088" w14:textId="373C2594" w:rsidR="00B72CCA" w:rsidRPr="00877DBE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before="79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  <w:r w:rsidR="00536700">
              <w:rPr>
                <w:b/>
                <w:color w:val="000000"/>
                <w:sz w:val="24"/>
                <w:szCs w:val="24"/>
              </w:rPr>
              <w:t xml:space="preserve">Yukarıda yer alan </w:t>
            </w:r>
            <w:r w:rsidR="00A90BD0">
              <w:rPr>
                <w:b/>
                <w:color w:val="000000"/>
                <w:sz w:val="24"/>
                <w:szCs w:val="24"/>
              </w:rPr>
              <w:t>8</w:t>
            </w:r>
            <w:r w:rsidR="00536700">
              <w:rPr>
                <w:b/>
                <w:color w:val="000000"/>
                <w:sz w:val="24"/>
                <w:szCs w:val="24"/>
              </w:rPr>
              <w:t xml:space="preserve"> madde en fazla 1</w:t>
            </w:r>
            <w:r w:rsidR="00D213A4">
              <w:rPr>
                <w:b/>
                <w:color w:val="000000"/>
                <w:sz w:val="24"/>
                <w:szCs w:val="24"/>
              </w:rPr>
              <w:t>7</w:t>
            </w:r>
            <w:r w:rsidR="00536700">
              <w:rPr>
                <w:b/>
                <w:color w:val="000000"/>
                <w:sz w:val="24"/>
                <w:szCs w:val="24"/>
              </w:rPr>
              <w:t xml:space="preserve"> (on </w:t>
            </w:r>
            <w:r w:rsidR="00D213A4">
              <w:rPr>
                <w:b/>
                <w:color w:val="000000"/>
                <w:sz w:val="24"/>
                <w:szCs w:val="24"/>
              </w:rPr>
              <w:t>yedi</w:t>
            </w:r>
            <w:r w:rsidR="00536700">
              <w:rPr>
                <w:b/>
                <w:color w:val="000000"/>
                <w:sz w:val="24"/>
                <w:szCs w:val="24"/>
              </w:rPr>
              <w:t>) sayfada anlatılacaktır.</w:t>
            </w:r>
          </w:p>
          <w:p w14:paraId="13FE3AD5" w14:textId="77777777" w:rsidR="00877DBE" w:rsidRPr="00D213A4" w:rsidRDefault="00877DBE" w:rsidP="00D213A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before="79"/>
              <w:jc w:val="both"/>
              <w:rPr>
                <w:color w:val="000000"/>
              </w:rPr>
            </w:pPr>
          </w:p>
          <w:p w14:paraId="76C5FC48" w14:textId="03AEAF22" w:rsidR="00B72CCA" w:rsidRPr="00877DBE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  <w:r w:rsidR="00536700">
              <w:rPr>
                <w:b/>
                <w:color w:val="000000"/>
                <w:sz w:val="24"/>
                <w:szCs w:val="24"/>
              </w:rPr>
              <w:t>Tüm raporlar akademik rapor standartlarına uygun olarak yazılmalıdır.</w:t>
            </w:r>
          </w:p>
          <w:p w14:paraId="5F816605" w14:textId="77777777" w:rsidR="00877DBE" w:rsidRPr="00AF2316" w:rsidRDefault="00877DBE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jc w:val="both"/>
              <w:rPr>
                <w:color w:val="000000"/>
              </w:rPr>
            </w:pPr>
          </w:p>
          <w:p w14:paraId="67AD8209" w14:textId="2F2053D6" w:rsidR="00B72CCA" w:rsidRPr="00AF2316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  <w:r w:rsidR="00536700">
              <w:rPr>
                <w:b/>
                <w:color w:val="000000"/>
                <w:sz w:val="24"/>
                <w:szCs w:val="24"/>
              </w:rPr>
              <w:t>Her rapor bir kapak sayfası içermelidir.</w:t>
            </w:r>
          </w:p>
          <w:p w14:paraId="063D107D" w14:textId="77777777" w:rsidR="00AF2316" w:rsidRPr="00AF2316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jc w:val="both"/>
              <w:rPr>
                <w:color w:val="000000"/>
              </w:rPr>
            </w:pPr>
          </w:p>
          <w:p w14:paraId="06627188" w14:textId="6358670D" w:rsidR="00B72CCA" w:rsidRPr="00AF2316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ind w:right="166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-Yazı tipi</w:t>
            </w:r>
            <w:r w:rsidR="00536700">
              <w:rPr>
                <w:b/>
                <w:color w:val="000000"/>
                <w:sz w:val="24"/>
                <w:szCs w:val="24"/>
              </w:rPr>
              <w:t>: Times New Roman, Punto: 12, Satır Aralıkları: 1,15</w:t>
            </w:r>
            <w:r>
              <w:rPr>
                <w:b/>
                <w:color w:val="000000"/>
                <w:sz w:val="24"/>
                <w:szCs w:val="24"/>
              </w:rPr>
              <w:t xml:space="preserve">, iki tarafa yaslı, sayfa kenar </w:t>
            </w:r>
            <w:r w:rsidR="00536700">
              <w:rPr>
                <w:b/>
                <w:color w:val="000000"/>
                <w:sz w:val="24"/>
                <w:szCs w:val="24"/>
              </w:rPr>
              <w:t>boşlukları üst-alt-sağ-sol 2,5 cm olmalıdır. Cilt payı bırakılması gerekmemektedir.</w:t>
            </w:r>
          </w:p>
          <w:p w14:paraId="5176554F" w14:textId="77777777" w:rsidR="00AF2316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ind w:right="166"/>
              <w:jc w:val="both"/>
              <w:rPr>
                <w:color w:val="000000"/>
              </w:rPr>
            </w:pPr>
          </w:p>
          <w:p w14:paraId="61C84B68" w14:textId="3C8CC5BA" w:rsidR="00B72CCA" w:rsidRPr="00AF2316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spacing w:before="1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  <w:r w:rsidR="00536700">
              <w:rPr>
                <w:b/>
                <w:color w:val="000000"/>
                <w:sz w:val="24"/>
                <w:szCs w:val="24"/>
              </w:rPr>
              <w:t>Rapor içindeki cümleler birbirinin aynı ve tekrarı niteliğinde olmamalıdır.</w:t>
            </w:r>
          </w:p>
          <w:p w14:paraId="7F8A49BB" w14:textId="77777777" w:rsidR="00AF2316" w:rsidRPr="00AF2316" w:rsidRDefault="00AF2316" w:rsidP="00AF2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spacing w:before="1"/>
              <w:jc w:val="both"/>
              <w:rPr>
                <w:color w:val="000000"/>
              </w:rPr>
            </w:pPr>
          </w:p>
          <w:p w14:paraId="5C01B91C" w14:textId="3FC67BD9" w:rsidR="00B72CCA" w:rsidRPr="00AF2316" w:rsidRDefault="00AF2316" w:rsidP="00AF2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"/>
              </w:tabs>
              <w:spacing w:before="1"/>
              <w:ind w:left="81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-K</w:t>
            </w:r>
            <w:r w:rsidR="00536700">
              <w:rPr>
                <w:b/>
                <w:color w:val="000000"/>
                <w:sz w:val="24"/>
                <w:szCs w:val="24"/>
              </w:rPr>
              <w:t xml:space="preserve">aynaklardan alınan cümleler ve ifadeler proje rapor yazarının uyarlamalarına sahip olmalı kopyala – yapıştır ile doğrudan alınan cümlelere yer verilmemelidir. </w:t>
            </w:r>
          </w:p>
          <w:p w14:paraId="42F864E0" w14:textId="77777777" w:rsidR="00AF2316" w:rsidRDefault="00AF2316" w:rsidP="00AF2316">
            <w:pPr>
              <w:pStyle w:val="ListeParagraf"/>
              <w:rPr>
                <w:color w:val="000000"/>
              </w:rPr>
            </w:pPr>
          </w:p>
          <w:p w14:paraId="068AB326" w14:textId="77777777" w:rsidR="00AF2316" w:rsidRDefault="00AF2316" w:rsidP="00AF2316">
            <w:pPr>
              <w:pStyle w:val="ListeParagraf"/>
              <w:rPr>
                <w:b/>
                <w:sz w:val="24"/>
                <w:szCs w:val="24"/>
              </w:rPr>
            </w:pPr>
          </w:p>
          <w:p w14:paraId="12077769" w14:textId="44FDE0DA" w:rsidR="00AF2316" w:rsidRDefault="00AF2316" w:rsidP="00AF2316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Raporunda, Web sitemizde yer alan Geçmiş yıl Raporlarından yararlanmış olan takımlarımız alıntı yaptığını ilgili sayfada belirtmesi gerekmektedir.</w:t>
            </w:r>
            <w:r w:rsidR="00A6349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Açıklamayı alıntı yapılan cümlenin ardından belirtmeniz gerekmektedir.</w:t>
            </w:r>
          </w:p>
          <w:p w14:paraId="437CB4A0" w14:textId="77777777" w:rsidR="00AF2316" w:rsidRDefault="00AF2316" w:rsidP="00AF2316">
            <w:pPr>
              <w:pStyle w:val="ListeParagraf"/>
              <w:rPr>
                <w:b/>
                <w:sz w:val="24"/>
                <w:szCs w:val="24"/>
              </w:rPr>
            </w:pPr>
          </w:p>
          <w:p w14:paraId="222A262C" w14:textId="77777777" w:rsidR="00AF2316" w:rsidRDefault="00AF2316" w:rsidP="00AF2316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ALINTI FORMATI: "Alıntı yapılan Cümle/</w:t>
            </w:r>
            <w:proofErr w:type="spellStart"/>
            <w:r>
              <w:rPr>
                <w:b/>
                <w:sz w:val="24"/>
                <w:szCs w:val="24"/>
              </w:rPr>
              <w:t>ler</w:t>
            </w:r>
            <w:proofErr w:type="spellEnd"/>
            <w:r>
              <w:rPr>
                <w:b/>
                <w:sz w:val="24"/>
                <w:szCs w:val="24"/>
              </w:rPr>
              <w:t>" (Yıl, Yarışma Adı, Kategori, Takım Adı)</w:t>
            </w:r>
          </w:p>
          <w:p w14:paraId="46071F14" w14:textId="77777777" w:rsidR="00AF2316" w:rsidRDefault="00AF2316" w:rsidP="00AF2316">
            <w:pPr>
              <w:pStyle w:val="ListeParagraf"/>
              <w:rPr>
                <w:b/>
                <w:sz w:val="24"/>
                <w:szCs w:val="24"/>
              </w:rPr>
            </w:pPr>
          </w:p>
          <w:p w14:paraId="49274954" w14:textId="787FDF9E" w:rsidR="00B72CCA" w:rsidRPr="00AF2316" w:rsidRDefault="00AF2316" w:rsidP="00D213A4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1"/>
              <w:jc w:val="both"/>
              <w:rPr>
                <w:color w:val="000000"/>
              </w:rPr>
            </w:pPr>
            <w:r>
              <w:rPr>
                <w:b/>
                <w:sz w:val="24"/>
                <w:szCs w:val="24"/>
              </w:rPr>
              <w:t>ÖRNEK ALINTI: "Enkazda depremzedenin nerede olduğunu tespit edilememesi, enkaz kaldırma ve depremzede arama çalışmalarını yavaşlatan en önemli sorundur." (2020,</w:t>
            </w:r>
            <w:r w:rsidR="00A6349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İnsanlık Yararına Teknoloji Yarışması,</w:t>
            </w:r>
            <w:r w:rsidR="00A6349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Afet Yönetimi, X Takımı)</w:t>
            </w:r>
          </w:p>
        </w:tc>
      </w:tr>
    </w:tbl>
    <w:p w14:paraId="216AB918" w14:textId="77777777" w:rsidR="00B72CCA" w:rsidRDefault="00B72CCA">
      <w:pPr>
        <w:jc w:val="both"/>
      </w:pPr>
    </w:p>
    <w:sectPr w:rsidR="00B72C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320" w:right="1080" w:bottom="280" w:left="13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B1870" w14:textId="77777777" w:rsidR="0003286C" w:rsidRDefault="0003286C">
      <w:r>
        <w:separator/>
      </w:r>
    </w:p>
  </w:endnote>
  <w:endnote w:type="continuationSeparator" w:id="0">
    <w:p w14:paraId="5D78BEA8" w14:textId="77777777" w:rsidR="0003286C" w:rsidRDefault="0003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13A4A" w14:textId="77777777" w:rsidR="00F9282A" w:rsidRDefault="00F9282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8B826" w14:textId="77777777" w:rsidR="00F9282A" w:rsidRDefault="00F9282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5B80" w14:textId="77777777" w:rsidR="00F9282A" w:rsidRDefault="00F928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754FF" w14:textId="77777777" w:rsidR="0003286C" w:rsidRDefault="0003286C">
      <w:r>
        <w:separator/>
      </w:r>
    </w:p>
  </w:footnote>
  <w:footnote w:type="continuationSeparator" w:id="0">
    <w:p w14:paraId="6FFFEFA2" w14:textId="77777777" w:rsidR="0003286C" w:rsidRDefault="0003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ADB1" w14:textId="183338B1" w:rsidR="00B72CCA" w:rsidRDefault="009D60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</w:r>
    <w:r w:rsidR="009D60FF">
      <w:rPr>
        <w:noProof/>
        <w:color w:val="000000"/>
      </w:rPr>
      <w:pict w14:anchorId="00129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094860" o:spid="_x0000_s1027" type="#_x0000_t75" style="position:absolute;margin-left:0;margin-top:0;width:476.35pt;height:476.35pt;z-index:-251657216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63EE" w14:textId="649D3A63" w:rsidR="00B72CCA" w:rsidRDefault="009D60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</w:r>
    <w:r w:rsidR="009D60FF">
      <w:rPr>
        <w:noProof/>
        <w:color w:val="000000"/>
      </w:rPr>
      <w:pict w14:anchorId="7ED5D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094861" o:spid="_x0000_s1026" type="#_x0000_t75" style="position:absolute;left:0;text-align:left;margin-left:0;margin-top:0;width:476.35pt;height:476.35pt;z-index:-251656192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  <w:r w:rsidR="00536700">
      <w:rPr>
        <w:color w:val="000000"/>
      </w:rPr>
      <w:fldChar w:fldCharType="begin"/>
    </w:r>
    <w:r w:rsidR="00536700">
      <w:rPr>
        <w:color w:val="000000"/>
      </w:rPr>
      <w:instrText>PAGE</w:instrText>
    </w:r>
    <w:r w:rsidR="00536700">
      <w:rPr>
        <w:color w:val="000000"/>
      </w:rPr>
      <w:fldChar w:fldCharType="separate"/>
    </w:r>
    <w:r w:rsidR="00AF2316">
      <w:rPr>
        <w:noProof/>
        <w:color w:val="000000"/>
      </w:rPr>
      <w:t>3</w:t>
    </w:r>
    <w:r w:rsidR="00536700">
      <w:rPr>
        <w:color w:val="000000"/>
      </w:rPr>
      <w:fldChar w:fldCharType="end"/>
    </w:r>
  </w:p>
  <w:p w14:paraId="3702A496" w14:textId="77777777" w:rsidR="00B72CCA" w:rsidRDefault="00B72C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DED4" w14:textId="0D5EA166" w:rsidR="00B72CCA" w:rsidRDefault="009D60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</w:r>
    <w:r w:rsidR="009D60FF">
      <w:rPr>
        <w:noProof/>
        <w:color w:val="000000"/>
      </w:rPr>
      <w:pict w14:anchorId="02628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094859" o:spid="_x0000_s1025" type="#_x0000_t75" style="position:absolute;margin-left:0;margin-top:0;width:476.35pt;height:476.35pt;z-index:-251655168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F5861"/>
    <w:multiLevelType w:val="multilevel"/>
    <w:tmpl w:val="87F667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D6F5B43"/>
    <w:multiLevelType w:val="hybridMultilevel"/>
    <w:tmpl w:val="E1726E22"/>
    <w:lvl w:ilvl="0" w:tplc="8DA8D178">
      <w:numFmt w:val="bullet"/>
      <w:lvlText w:val="-"/>
      <w:lvlJc w:val="left"/>
      <w:pPr>
        <w:ind w:left="81" w:hanging="173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  <w:lang w:val="tr-TR" w:eastAsia="en-US" w:bidi="ar-SA"/>
      </w:rPr>
    </w:lvl>
    <w:lvl w:ilvl="1" w:tplc="7212B1EE">
      <w:numFmt w:val="bullet"/>
      <w:lvlText w:val="•"/>
      <w:lvlJc w:val="left"/>
      <w:pPr>
        <w:ind w:left="977" w:hanging="173"/>
      </w:pPr>
      <w:rPr>
        <w:lang w:val="tr-TR" w:eastAsia="en-US" w:bidi="ar-SA"/>
      </w:rPr>
    </w:lvl>
    <w:lvl w:ilvl="2" w:tplc="ABEC2092">
      <w:numFmt w:val="bullet"/>
      <w:lvlText w:val="•"/>
      <w:lvlJc w:val="left"/>
      <w:pPr>
        <w:ind w:left="1875" w:hanging="173"/>
      </w:pPr>
      <w:rPr>
        <w:lang w:val="tr-TR" w:eastAsia="en-US" w:bidi="ar-SA"/>
      </w:rPr>
    </w:lvl>
    <w:lvl w:ilvl="3" w:tplc="E8B2A11E">
      <w:numFmt w:val="bullet"/>
      <w:lvlText w:val="•"/>
      <w:lvlJc w:val="left"/>
      <w:pPr>
        <w:ind w:left="2772" w:hanging="173"/>
      </w:pPr>
      <w:rPr>
        <w:lang w:val="tr-TR" w:eastAsia="en-US" w:bidi="ar-SA"/>
      </w:rPr>
    </w:lvl>
    <w:lvl w:ilvl="4" w:tplc="A22AB0AC">
      <w:numFmt w:val="bullet"/>
      <w:lvlText w:val="•"/>
      <w:lvlJc w:val="left"/>
      <w:pPr>
        <w:ind w:left="3670" w:hanging="173"/>
      </w:pPr>
      <w:rPr>
        <w:lang w:val="tr-TR" w:eastAsia="en-US" w:bidi="ar-SA"/>
      </w:rPr>
    </w:lvl>
    <w:lvl w:ilvl="5" w:tplc="65B65EA4">
      <w:numFmt w:val="bullet"/>
      <w:lvlText w:val="•"/>
      <w:lvlJc w:val="left"/>
      <w:pPr>
        <w:ind w:left="4568" w:hanging="173"/>
      </w:pPr>
      <w:rPr>
        <w:lang w:val="tr-TR" w:eastAsia="en-US" w:bidi="ar-SA"/>
      </w:rPr>
    </w:lvl>
    <w:lvl w:ilvl="6" w:tplc="0FE069D2">
      <w:numFmt w:val="bullet"/>
      <w:lvlText w:val="•"/>
      <w:lvlJc w:val="left"/>
      <w:pPr>
        <w:ind w:left="5465" w:hanging="173"/>
      </w:pPr>
      <w:rPr>
        <w:lang w:val="tr-TR" w:eastAsia="en-US" w:bidi="ar-SA"/>
      </w:rPr>
    </w:lvl>
    <w:lvl w:ilvl="7" w:tplc="3110BD38">
      <w:numFmt w:val="bullet"/>
      <w:lvlText w:val="•"/>
      <w:lvlJc w:val="left"/>
      <w:pPr>
        <w:ind w:left="6363" w:hanging="173"/>
      </w:pPr>
      <w:rPr>
        <w:lang w:val="tr-TR" w:eastAsia="en-US" w:bidi="ar-SA"/>
      </w:rPr>
    </w:lvl>
    <w:lvl w:ilvl="8" w:tplc="A5D43D60">
      <w:numFmt w:val="bullet"/>
      <w:lvlText w:val="•"/>
      <w:lvlJc w:val="left"/>
      <w:pPr>
        <w:ind w:left="7260" w:hanging="173"/>
      </w:pPr>
      <w:rPr>
        <w:lang w:val="tr-TR" w:eastAsia="en-US" w:bidi="ar-SA"/>
      </w:rPr>
    </w:lvl>
  </w:abstractNum>
  <w:abstractNum w:abstractNumId="2" w15:restartNumberingAfterBreak="0">
    <w:nsid w:val="5BD70A97"/>
    <w:multiLevelType w:val="multilevel"/>
    <w:tmpl w:val="CFB029F2"/>
    <w:lvl w:ilvl="0">
      <w:start w:val="1"/>
      <w:numFmt w:val="bullet"/>
      <w:lvlText w:val="-"/>
      <w:lvlJc w:val="left"/>
      <w:pPr>
        <w:ind w:left="81" w:hanging="173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977" w:hanging="173"/>
      </w:pPr>
    </w:lvl>
    <w:lvl w:ilvl="2">
      <w:start w:val="1"/>
      <w:numFmt w:val="bullet"/>
      <w:lvlText w:val="•"/>
      <w:lvlJc w:val="left"/>
      <w:pPr>
        <w:ind w:left="1875" w:hanging="173"/>
      </w:pPr>
    </w:lvl>
    <w:lvl w:ilvl="3">
      <w:start w:val="1"/>
      <w:numFmt w:val="bullet"/>
      <w:lvlText w:val="•"/>
      <w:lvlJc w:val="left"/>
      <w:pPr>
        <w:ind w:left="2772" w:hanging="173"/>
      </w:pPr>
    </w:lvl>
    <w:lvl w:ilvl="4">
      <w:start w:val="1"/>
      <w:numFmt w:val="bullet"/>
      <w:lvlText w:val="•"/>
      <w:lvlJc w:val="left"/>
      <w:pPr>
        <w:ind w:left="3670" w:hanging="173"/>
      </w:pPr>
    </w:lvl>
    <w:lvl w:ilvl="5">
      <w:start w:val="1"/>
      <w:numFmt w:val="bullet"/>
      <w:lvlText w:val="•"/>
      <w:lvlJc w:val="left"/>
      <w:pPr>
        <w:ind w:left="4568" w:hanging="173"/>
      </w:pPr>
    </w:lvl>
    <w:lvl w:ilvl="6">
      <w:start w:val="1"/>
      <w:numFmt w:val="bullet"/>
      <w:lvlText w:val="•"/>
      <w:lvlJc w:val="left"/>
      <w:pPr>
        <w:ind w:left="5465" w:hanging="173"/>
      </w:pPr>
    </w:lvl>
    <w:lvl w:ilvl="7">
      <w:start w:val="1"/>
      <w:numFmt w:val="bullet"/>
      <w:lvlText w:val="•"/>
      <w:lvlJc w:val="left"/>
      <w:pPr>
        <w:ind w:left="6363" w:hanging="173"/>
      </w:pPr>
    </w:lvl>
    <w:lvl w:ilvl="8">
      <w:start w:val="1"/>
      <w:numFmt w:val="bullet"/>
      <w:lvlText w:val="•"/>
      <w:lvlJc w:val="left"/>
      <w:pPr>
        <w:ind w:left="7260" w:hanging="173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CCA"/>
    <w:rsid w:val="0003286C"/>
    <w:rsid w:val="000450BD"/>
    <w:rsid w:val="000D2532"/>
    <w:rsid w:val="000D6588"/>
    <w:rsid w:val="001408C3"/>
    <w:rsid w:val="00536700"/>
    <w:rsid w:val="007031DC"/>
    <w:rsid w:val="00877DBE"/>
    <w:rsid w:val="008D6176"/>
    <w:rsid w:val="009174A2"/>
    <w:rsid w:val="009D3EC0"/>
    <w:rsid w:val="009D60FF"/>
    <w:rsid w:val="00A63081"/>
    <w:rsid w:val="00A63494"/>
    <w:rsid w:val="00A90BD0"/>
    <w:rsid w:val="00AF2316"/>
    <w:rsid w:val="00B72CCA"/>
    <w:rsid w:val="00B7668E"/>
    <w:rsid w:val="00BF48F1"/>
    <w:rsid w:val="00C5271E"/>
    <w:rsid w:val="00C704E8"/>
    <w:rsid w:val="00CE6350"/>
    <w:rsid w:val="00D213A4"/>
    <w:rsid w:val="00E63D73"/>
    <w:rsid w:val="00F9282A"/>
    <w:rsid w:val="00FC1B2B"/>
    <w:rsid w:val="00FF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7B4F5E16"/>
  <w15:docId w15:val="{F7A30EB8-4D74-4E7C-8E66-3EAF40F1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ind w:left="549" w:right="382" w:hanging="1524"/>
      <w:outlineLvl w:val="0"/>
    </w:pPr>
    <w:rPr>
      <w:b/>
      <w:sz w:val="36"/>
      <w:szCs w:val="36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ind w:left="116"/>
      <w:outlineLvl w:val="1"/>
    </w:pPr>
    <w:rPr>
      <w:b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ind w:left="836" w:hanging="361"/>
      <w:outlineLvl w:val="2"/>
    </w:pPr>
    <w:rPr>
      <w:b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before="231"/>
      <w:ind w:left="549" w:right="766"/>
      <w:jc w:val="center"/>
    </w:pPr>
    <w:rPr>
      <w:b/>
      <w:sz w:val="40"/>
      <w:szCs w:val="4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AltBilgi">
    <w:name w:val="footer"/>
    <w:basedOn w:val="Normal"/>
    <w:link w:val="AltBilgiChar"/>
    <w:uiPriority w:val="99"/>
    <w:unhideWhenUsed/>
    <w:rsid w:val="00F9282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9282A"/>
  </w:style>
  <w:style w:type="paragraph" w:styleId="ListeParagraf">
    <w:name w:val="List Paragraph"/>
    <w:basedOn w:val="Normal"/>
    <w:qFormat/>
    <w:rsid w:val="00AF231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F2316"/>
    <w:pPr>
      <w:autoSpaceDE w:val="0"/>
      <w:autoSpaceDN w:val="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EC224-4050-4C97-B2DC-7423A57A447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MuratCan Fırat GÜRBÜZER</dc:creator>
  <cp:lastModifiedBy>MuratCan Fırat GÜRBÜZER</cp:lastModifiedBy>
  <cp:revision>2</cp:revision>
  <dcterms:created xsi:type="dcterms:W3CDTF">2022-04-10T14:05:00Z</dcterms:created>
  <dcterms:modified xsi:type="dcterms:W3CDTF">2022-04-10T14:05:00Z</dcterms:modified>
</cp:coreProperties>
</file>